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83"/>
        <w:gridCol w:w="5685"/>
      </w:tblGrid>
      <w:tr w:rsidR="0073365F" w:rsidTr="00277941">
        <w:trPr>
          <w:trHeight w:val="1"/>
        </w:trPr>
        <w:tc>
          <w:tcPr>
            <w:tcW w:w="3969" w:type="dxa"/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C014F5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Đơn vị</w:t>
            </w:r>
            <w:r w:rsidR="00277941"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5954" w:type="dxa"/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2779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CỘNG HÒA XÃ HỘI CHỦ NGHĨA VIỆT NAM</w:t>
            </w:r>
          </w:p>
          <w:p w:rsidR="0073365F" w:rsidRDefault="00277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Độc lập - Tự do - Hạnh phúc</w:t>
            </w:r>
          </w:p>
          <w:p w:rsidR="0073365F" w:rsidRDefault="00277941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1A36CA" wp14:editId="34B4ADCA">
                      <wp:simplePos x="0" y="0"/>
                      <wp:positionH relativeFrom="column">
                        <wp:posOffset>1172210</wp:posOffset>
                      </wp:positionH>
                      <wp:positionV relativeFrom="paragraph">
                        <wp:posOffset>58420</wp:posOffset>
                      </wp:positionV>
                      <wp:extent cx="1247775" cy="0"/>
                      <wp:effectExtent l="9525" t="9525" r="9525" b="952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47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92.3pt;margin-top:4.6pt;width:98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"/>
                  </w:pict>
                </mc:Fallback>
              </mc:AlternateContent>
            </w:r>
          </w:p>
        </w:tc>
      </w:tr>
    </w:tbl>
    <w:p w:rsidR="0073365F" w:rsidRDefault="00277941" w:rsidP="00C014F5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        </w:t>
      </w:r>
    </w:p>
    <w:p w:rsidR="0073365F" w:rsidRDefault="00277941">
      <w:pPr>
        <w:spacing w:after="0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B</w:t>
      </w:r>
      <w:r w:rsidR="00C014F5">
        <w:rPr>
          <w:rFonts w:ascii="Times New Roman" w:eastAsia="Times New Roman" w:hAnsi="Times New Roman" w:cs="Times New Roman"/>
          <w:b/>
          <w:sz w:val="26"/>
        </w:rPr>
        <w:t xml:space="preserve">ÁO CÁO 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73365F" w:rsidRDefault="00277941">
      <w:pPr>
        <w:spacing w:after="0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Nhóm chuyên đề về Công tác tổ chức bộ máy, quản lý</w:t>
      </w:r>
      <w:proofErr w:type="gramStart"/>
      <w:r>
        <w:rPr>
          <w:rFonts w:ascii="Times New Roman" w:eastAsia="Times New Roman" w:hAnsi="Times New Roman" w:cs="Times New Roman"/>
          <w:b/>
          <w:sz w:val="26"/>
        </w:rPr>
        <w:t>,  nhân</w:t>
      </w:r>
      <w:proofErr w:type="gramEnd"/>
      <w:r>
        <w:rPr>
          <w:rFonts w:ascii="Times New Roman" w:eastAsia="Times New Roman" w:hAnsi="Times New Roman" w:cs="Times New Roman"/>
          <w:b/>
          <w:sz w:val="26"/>
        </w:rPr>
        <w:t xml:space="preserve"> sự,</w:t>
      </w:r>
    </w:p>
    <w:p w:rsidR="0073365F" w:rsidRDefault="00277941">
      <w:pPr>
        <w:spacing w:after="0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2295525</wp:posOffset>
                </wp:positionH>
                <wp:positionV relativeFrom="paragraph">
                  <wp:posOffset>207010</wp:posOffset>
                </wp:positionV>
                <wp:extent cx="1304925" cy="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4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180.75pt;margin-top:16.3pt;width:102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"/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6"/>
        </w:rPr>
        <w:t>đào</w:t>
      </w:r>
      <w:proofErr w:type="gramEnd"/>
      <w:r>
        <w:rPr>
          <w:rFonts w:ascii="Times New Roman" w:eastAsia="Times New Roman" w:hAnsi="Times New Roman" w:cs="Times New Roman"/>
          <w:b/>
          <w:sz w:val="26"/>
        </w:rPr>
        <w:t xml:space="preserve"> tạo, bồi dưỡng, chế độ chính sách</w:t>
      </w:r>
    </w:p>
    <w:p w:rsidR="0073365F" w:rsidRDefault="0073365F">
      <w:pPr>
        <w:spacing w:after="120"/>
        <w:jc w:val="center"/>
        <w:rPr>
          <w:rFonts w:ascii="Times New Roman" w:eastAsia="Times New Roman" w:hAnsi="Times New Roman" w:cs="Times New Roman"/>
          <w:sz w:val="26"/>
        </w:rPr>
      </w:pPr>
    </w:p>
    <w:p w:rsidR="0073365F" w:rsidRDefault="00277941">
      <w:pPr>
        <w:tabs>
          <w:tab w:val="right" w:leader="dot" w:pos="8460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I. Khái quát đặc điểm tình hình của </w:t>
      </w:r>
      <w:r w:rsidR="00214A0A">
        <w:rPr>
          <w:rFonts w:ascii="Times New Roman" w:eastAsia="Times New Roman" w:hAnsi="Times New Roman" w:cs="Times New Roman"/>
          <w:b/>
          <w:sz w:val="26"/>
        </w:rPr>
        <w:t>đơn vị</w:t>
      </w:r>
    </w:p>
    <w:p w:rsidR="0073365F" w:rsidRDefault="00277941">
      <w:pPr>
        <w:tabs>
          <w:tab w:val="right" w:leader="dot" w:pos="9356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6"/>
        </w:rPr>
      </w:pPr>
      <w:r>
        <w:rPr>
          <w:rFonts w:ascii="Times New Roman" w:eastAsia="Times New Roman" w:hAnsi="Times New Roman" w:cs="Times New Roman"/>
          <w:b/>
          <w:i/>
          <w:sz w:val="26"/>
        </w:rPr>
        <w:t>1</w:t>
      </w:r>
      <w:r>
        <w:rPr>
          <w:rFonts w:ascii="Times New Roman" w:eastAsia="Times New Roman" w:hAnsi="Times New Roman" w:cs="Times New Roman"/>
          <w:b/>
          <w:sz w:val="26"/>
        </w:rPr>
        <w:t>.</w:t>
      </w:r>
      <w:r>
        <w:rPr>
          <w:rFonts w:ascii="Times New Roman" w:eastAsia="Times New Roman" w:hAnsi="Times New Roman" w:cs="Times New Roman"/>
          <w:b/>
          <w:i/>
          <w:sz w:val="26"/>
        </w:rPr>
        <w:t>1. Về công tác tổ chức bộ máy, quản lý:</w:t>
      </w:r>
    </w:p>
    <w:p w:rsidR="0073365F" w:rsidRDefault="00277941">
      <w:pPr>
        <w:tabs>
          <w:tab w:val="right" w:leader="dot" w:pos="9356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6"/>
        </w:rPr>
      </w:pPr>
      <w:r>
        <w:rPr>
          <w:rFonts w:ascii="Times New Roman" w:eastAsia="Times New Roman" w:hAnsi="Times New Roman" w:cs="Times New Roman"/>
          <w:b/>
          <w:i/>
          <w:sz w:val="26"/>
        </w:rPr>
        <w:t>1.2. Nhân sự:</w:t>
      </w:r>
    </w:p>
    <w:p w:rsidR="0073365F" w:rsidRDefault="0073365F">
      <w:pPr>
        <w:tabs>
          <w:tab w:val="right" w:leader="dot" w:pos="9356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</w:p>
    <w:tbl>
      <w:tblPr>
        <w:tblW w:w="1041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3"/>
        <w:gridCol w:w="1805"/>
        <w:gridCol w:w="865"/>
        <w:gridCol w:w="1461"/>
        <w:gridCol w:w="1320"/>
        <w:gridCol w:w="1231"/>
        <w:gridCol w:w="836"/>
        <w:gridCol w:w="1350"/>
      </w:tblGrid>
      <w:tr w:rsidR="0073365F" w:rsidTr="00277941">
        <w:trPr>
          <w:trHeight w:val="1"/>
          <w:jc w:val="center"/>
        </w:trPr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3365F" w:rsidRDefault="00277941">
            <w:pPr>
              <w:spacing w:before="60" w:after="60" w:line="240" w:lineRule="auto"/>
              <w:ind w:right="-709"/>
            </w:pPr>
            <w:r>
              <w:rPr>
                <w:rFonts w:ascii="Times New Roman" w:eastAsia="Times New Roman" w:hAnsi="Times New Roman" w:cs="Times New Roman"/>
              </w:rPr>
              <w:t xml:space="preserve">   Năm học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3365F" w:rsidRDefault="00277941">
            <w:pPr>
              <w:spacing w:before="60" w:after="60" w:line="240" w:lineRule="auto"/>
              <w:ind w:right="-70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Số người được giao </w:t>
            </w:r>
          </w:p>
          <w:p w:rsidR="0073365F" w:rsidRDefault="00277941">
            <w:pPr>
              <w:spacing w:before="60" w:after="60" w:line="240" w:lineRule="auto"/>
              <w:ind w:right="-70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theo quyết định</w:t>
            </w:r>
          </w:p>
          <w:p w:rsidR="0073365F" w:rsidRDefault="00277941">
            <w:pPr>
              <w:spacing w:before="60" w:after="60" w:line="240" w:lineRule="auto"/>
              <w:ind w:right="-709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UBND Quận</w:t>
            </w: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3365F" w:rsidRDefault="00277941">
            <w:pPr>
              <w:spacing w:before="60" w:after="60" w:line="240" w:lineRule="auto"/>
              <w:ind w:right="-7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Số người </w:t>
            </w:r>
          </w:p>
          <w:p w:rsidR="0073365F" w:rsidRDefault="00277941">
            <w:pPr>
              <w:spacing w:before="60" w:after="60" w:line="240" w:lineRule="auto"/>
              <w:ind w:right="-7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làm việc </w:t>
            </w:r>
          </w:p>
          <w:p w:rsidR="0073365F" w:rsidRDefault="00277941">
            <w:pPr>
              <w:spacing w:before="60" w:after="60" w:line="240" w:lineRule="auto"/>
              <w:ind w:right="-709"/>
            </w:pPr>
            <w:r>
              <w:rPr>
                <w:rFonts w:ascii="Times New Roman" w:eastAsia="Times New Roman" w:hAnsi="Times New Roman" w:cs="Times New Roman"/>
              </w:rPr>
              <w:t>thực tế</w:t>
            </w:r>
          </w:p>
        </w:tc>
        <w:tc>
          <w:tcPr>
            <w:tcW w:w="1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3365F" w:rsidRDefault="00277941">
            <w:pPr>
              <w:spacing w:before="60" w:after="60" w:line="240" w:lineRule="auto"/>
              <w:ind w:right="-7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Số người </w:t>
            </w:r>
          </w:p>
          <w:p w:rsidR="0073365F" w:rsidRDefault="00277941">
            <w:pPr>
              <w:spacing w:before="60" w:after="60" w:line="240" w:lineRule="auto"/>
              <w:ind w:right="-7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hưởng lương </w:t>
            </w:r>
          </w:p>
          <w:p w:rsidR="0073365F" w:rsidRDefault="00277941">
            <w:pPr>
              <w:spacing w:before="60" w:after="60" w:line="240" w:lineRule="auto"/>
              <w:ind w:right="-709"/>
            </w:pPr>
            <w:r>
              <w:rPr>
                <w:rFonts w:ascii="Times New Roman" w:eastAsia="Times New Roman" w:hAnsi="Times New Roman" w:cs="Times New Roman"/>
              </w:rPr>
              <w:t xml:space="preserve">từ ngân sách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3365F" w:rsidRDefault="00277941">
            <w:pPr>
              <w:spacing w:before="60" w:after="60" w:line="240" w:lineRule="auto"/>
              <w:ind w:right="-74"/>
              <w:jc w:val="center"/>
            </w:pPr>
            <w:r>
              <w:rPr>
                <w:rFonts w:ascii="Times New Roman" w:eastAsia="Times New Roman" w:hAnsi="Times New Roman" w:cs="Times New Roman"/>
              </w:rPr>
              <w:t>Tuyển mới /lao động hợp đồng (hưởng lương từ ngân sách)</w:t>
            </w: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3365F" w:rsidRDefault="00277941">
            <w:pPr>
              <w:spacing w:before="60" w:after="60" w:line="240" w:lineRule="auto"/>
              <w:ind w:right="-7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Thừa,</w:t>
            </w:r>
          </w:p>
          <w:p w:rsidR="0073365F" w:rsidRDefault="00277941">
            <w:pPr>
              <w:spacing w:before="60" w:after="60" w:line="240" w:lineRule="auto"/>
              <w:ind w:right="-709"/>
            </w:pPr>
            <w:r>
              <w:rPr>
                <w:rFonts w:ascii="Times New Roman" w:eastAsia="Times New Roman" w:hAnsi="Times New Roman" w:cs="Times New Roman"/>
              </w:rPr>
              <w:t>thiếu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3365F" w:rsidRDefault="00277941">
            <w:pPr>
              <w:spacing w:before="60" w:after="60" w:line="240" w:lineRule="auto"/>
              <w:ind w:right="-55"/>
              <w:jc w:val="center"/>
            </w:pPr>
            <w:r>
              <w:rPr>
                <w:rFonts w:ascii="Times New Roman" w:eastAsia="Times New Roman" w:hAnsi="Times New Roman" w:cs="Times New Roman"/>
              </w:rPr>
              <w:t>Số người hợp đồng trả lương bằng ngân sách</w:t>
            </w:r>
          </w:p>
        </w:tc>
      </w:tr>
      <w:tr w:rsidR="0073365F" w:rsidTr="00277941">
        <w:trPr>
          <w:trHeight w:val="1"/>
          <w:jc w:val="center"/>
        </w:trPr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3365F" w:rsidRDefault="0073365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3365F" w:rsidRDefault="0073365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3365F" w:rsidRDefault="0073365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3365F" w:rsidRDefault="0073365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3365F" w:rsidRDefault="00277941">
            <w:pPr>
              <w:spacing w:before="60" w:after="60" w:line="240" w:lineRule="auto"/>
              <w:ind w:right="-709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 Giáo viên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3365F" w:rsidRDefault="00277941">
            <w:pPr>
              <w:spacing w:before="60" w:after="60" w:line="240" w:lineRule="auto"/>
              <w:ind w:right="-709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Nhân viên</w:t>
            </w:r>
          </w:p>
        </w:tc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3365F" w:rsidRDefault="0073365F"/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3365F" w:rsidRDefault="0073365F"/>
        </w:tc>
      </w:tr>
      <w:tr w:rsidR="0073365F" w:rsidTr="00277941">
        <w:trPr>
          <w:trHeight w:val="1"/>
          <w:jc w:val="center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3365F" w:rsidRDefault="00277941">
            <w:pPr>
              <w:spacing w:before="60" w:after="60" w:line="240" w:lineRule="auto"/>
              <w:ind w:right="-709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>2015 – 2016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3365F" w:rsidRDefault="0073365F">
            <w:pPr>
              <w:spacing w:before="60" w:after="60" w:line="240" w:lineRule="auto"/>
              <w:ind w:right="-121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3365F" w:rsidRDefault="0073365F">
            <w:pPr>
              <w:spacing w:before="60" w:after="60" w:line="240" w:lineRule="auto"/>
              <w:ind w:right="-709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3365F" w:rsidRDefault="0073365F">
            <w:pPr>
              <w:spacing w:before="60" w:after="60" w:line="240" w:lineRule="auto"/>
              <w:ind w:right="-709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3365F" w:rsidRDefault="0073365F">
            <w:pPr>
              <w:spacing w:before="60" w:after="60" w:line="240" w:lineRule="auto"/>
              <w:ind w:right="-709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3365F" w:rsidRDefault="0073365F">
            <w:pPr>
              <w:spacing w:before="60" w:after="60" w:line="240" w:lineRule="auto"/>
              <w:ind w:right="-709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3365F" w:rsidRDefault="0073365F">
            <w:pPr>
              <w:spacing w:before="60" w:after="60" w:line="240" w:lineRule="auto"/>
              <w:ind w:right="-709"/>
              <w:jc w:val="both"/>
              <w:rPr>
                <w:rFonts w:ascii="Calibri" w:eastAsia="Calibri" w:hAnsi="Calibri" w:cs="Calibri"/>
              </w:rPr>
            </w:pPr>
          </w:p>
        </w:tc>
      </w:tr>
      <w:tr w:rsidR="0073365F" w:rsidTr="00277941">
        <w:trPr>
          <w:trHeight w:val="1"/>
          <w:jc w:val="center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365F" w:rsidRDefault="00277941">
            <w:pPr>
              <w:spacing w:before="60" w:after="60" w:line="240" w:lineRule="auto"/>
              <w:ind w:right="-709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>2016 – 2017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121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365F" w:rsidRDefault="0073365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365F" w:rsidRDefault="0073365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jc w:val="both"/>
              <w:rPr>
                <w:rFonts w:ascii="Calibri" w:eastAsia="Calibri" w:hAnsi="Calibri" w:cs="Calibri"/>
              </w:rPr>
            </w:pPr>
          </w:p>
        </w:tc>
      </w:tr>
      <w:tr w:rsidR="0073365F" w:rsidTr="00277941">
        <w:trPr>
          <w:trHeight w:val="1"/>
          <w:jc w:val="center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365F" w:rsidRDefault="00277941">
            <w:pPr>
              <w:spacing w:before="60" w:after="60" w:line="240" w:lineRule="auto"/>
              <w:ind w:left="-318" w:right="-709" w:firstLine="318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>2017 – 2018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121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365F" w:rsidRDefault="0073365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365F" w:rsidRDefault="0073365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jc w:val="both"/>
              <w:rPr>
                <w:rFonts w:ascii="Calibri" w:eastAsia="Calibri" w:hAnsi="Calibri" w:cs="Calibri"/>
              </w:rPr>
            </w:pPr>
          </w:p>
        </w:tc>
      </w:tr>
      <w:tr w:rsidR="0073365F" w:rsidTr="00277941">
        <w:trPr>
          <w:trHeight w:val="1"/>
          <w:jc w:val="center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365F" w:rsidRDefault="00277941">
            <w:pPr>
              <w:spacing w:before="60" w:after="60" w:line="240" w:lineRule="auto"/>
              <w:ind w:right="-709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>2018 – 2019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121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73365F" w:rsidRDefault="00277941">
      <w:pPr>
        <w:tabs>
          <w:tab w:val="left" w:pos="56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26"/>
        </w:rPr>
      </w:pP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b/>
          <w:i/>
          <w:sz w:val="26"/>
        </w:rPr>
        <w:t>1.3. Công tác quy hoạch:</w:t>
      </w:r>
    </w:p>
    <w:p w:rsidR="0073365F" w:rsidRDefault="0027794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:rsidR="0073365F" w:rsidRDefault="00277941">
      <w:pPr>
        <w:tabs>
          <w:tab w:val="left" w:pos="56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</w:t>
      </w:r>
      <w:r>
        <w:rPr>
          <w:rFonts w:ascii="Times New Roman" w:eastAsia="Times New Roman" w:hAnsi="Times New Roman" w:cs="Times New Roman"/>
          <w:b/>
          <w:i/>
          <w:sz w:val="26"/>
        </w:rPr>
        <w:t>1.4. Công tác đào tạo, bồi dưỡng thường xuyên:</w:t>
      </w:r>
    </w:p>
    <w:p w:rsidR="0073365F" w:rsidRDefault="0073365F">
      <w:pPr>
        <w:tabs>
          <w:tab w:val="left" w:pos="56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tbl>
      <w:tblPr>
        <w:tblW w:w="0" w:type="auto"/>
        <w:jc w:val="center"/>
        <w:tblInd w:w="-5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6"/>
        <w:gridCol w:w="1263"/>
        <w:gridCol w:w="784"/>
        <w:gridCol w:w="823"/>
        <w:gridCol w:w="688"/>
        <w:gridCol w:w="823"/>
        <w:gridCol w:w="948"/>
        <w:gridCol w:w="741"/>
        <w:gridCol w:w="819"/>
        <w:gridCol w:w="708"/>
        <w:gridCol w:w="791"/>
      </w:tblGrid>
      <w:tr w:rsidR="0073365F" w:rsidTr="00277941">
        <w:trPr>
          <w:jc w:val="center"/>
        </w:trPr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3365F" w:rsidRDefault="00277941">
            <w:pPr>
              <w:spacing w:after="0" w:line="240" w:lineRule="auto"/>
              <w:ind w:right="-709"/>
            </w:pPr>
            <w:r>
              <w:rPr>
                <w:rFonts w:ascii="Times New Roman" w:eastAsia="Times New Roman" w:hAnsi="Times New Roman" w:cs="Times New Roman"/>
              </w:rPr>
              <w:t xml:space="preserve">   Năm học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3365F" w:rsidRDefault="00277941">
            <w:pPr>
              <w:spacing w:after="0" w:line="240" w:lineRule="auto"/>
              <w:ind w:right="-70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Số lượng</w:t>
            </w:r>
          </w:p>
          <w:p w:rsidR="0073365F" w:rsidRDefault="00277941">
            <w:pPr>
              <w:spacing w:after="0" w:line="240" w:lineRule="auto"/>
              <w:ind w:right="-70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người</w:t>
            </w:r>
          </w:p>
          <w:p w:rsidR="0073365F" w:rsidRDefault="00277941">
            <w:pPr>
              <w:spacing w:after="0" w:line="240" w:lineRule="auto"/>
              <w:ind w:right="-709"/>
              <w:jc w:val="both"/>
            </w:pPr>
            <w:r>
              <w:rPr>
                <w:rFonts w:ascii="Times New Roman" w:eastAsia="Times New Roman" w:hAnsi="Times New Roman" w:cs="Times New Roman"/>
              </w:rPr>
              <w:t>toàn ngành</w:t>
            </w:r>
          </w:p>
        </w:tc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3365F" w:rsidRDefault="00277941">
            <w:pPr>
              <w:spacing w:after="0" w:line="240" w:lineRule="auto"/>
              <w:ind w:right="-7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Tiếng </w:t>
            </w:r>
          </w:p>
          <w:p w:rsidR="0073365F" w:rsidRDefault="00277941">
            <w:pPr>
              <w:spacing w:after="0" w:line="240" w:lineRule="auto"/>
              <w:ind w:right="-709"/>
            </w:pPr>
            <w:r>
              <w:rPr>
                <w:rFonts w:ascii="Times New Roman" w:eastAsia="Times New Roman" w:hAnsi="Times New Roman" w:cs="Times New Roman"/>
              </w:rPr>
              <w:t xml:space="preserve">Anh 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3365F" w:rsidRDefault="00277941">
            <w:pPr>
              <w:spacing w:after="0" w:line="240" w:lineRule="auto"/>
              <w:ind w:right="-7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Tin </w:t>
            </w:r>
          </w:p>
          <w:p w:rsidR="0073365F" w:rsidRDefault="00277941">
            <w:pPr>
              <w:spacing w:after="0" w:line="240" w:lineRule="auto"/>
              <w:ind w:right="-709"/>
            </w:pPr>
            <w:r>
              <w:rPr>
                <w:rFonts w:ascii="Times New Roman" w:eastAsia="Times New Roman" w:hAnsi="Times New Roman" w:cs="Times New Roman"/>
              </w:rPr>
              <w:t>học</w:t>
            </w:r>
          </w:p>
        </w:tc>
        <w:tc>
          <w:tcPr>
            <w:tcW w:w="3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3365F" w:rsidRDefault="00277941" w:rsidP="00277941">
            <w:pPr>
              <w:spacing w:after="0" w:line="240" w:lineRule="auto"/>
              <w:ind w:right="-709"/>
              <w:jc w:val="center"/>
            </w:pPr>
            <w:r>
              <w:rPr>
                <w:rFonts w:ascii="Times New Roman" w:eastAsia="Times New Roman" w:hAnsi="Times New Roman" w:cs="Times New Roman"/>
              </w:rPr>
              <w:t>Học nâng chuẩn chuyên môn</w:t>
            </w:r>
          </w:p>
        </w:tc>
        <w:tc>
          <w:tcPr>
            <w:tcW w:w="1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3365F" w:rsidRDefault="00277941">
            <w:pPr>
              <w:spacing w:after="0" w:line="240" w:lineRule="auto"/>
              <w:ind w:right="-709"/>
            </w:pPr>
            <w:r>
              <w:rPr>
                <w:rFonts w:ascii="Times New Roman" w:eastAsia="Times New Roman" w:hAnsi="Times New Roman" w:cs="Times New Roman"/>
              </w:rPr>
              <w:t>Chính trị</w:t>
            </w:r>
          </w:p>
        </w:tc>
        <w:tc>
          <w:tcPr>
            <w:tcW w:w="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3365F" w:rsidRDefault="00277941">
            <w:pPr>
              <w:spacing w:after="0" w:line="240" w:lineRule="auto"/>
              <w:ind w:right="-7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Cán bộ</w:t>
            </w:r>
          </w:p>
          <w:p w:rsidR="0073365F" w:rsidRDefault="00277941">
            <w:pPr>
              <w:spacing w:after="0" w:line="240" w:lineRule="auto"/>
              <w:ind w:right="-7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quản</w:t>
            </w:r>
          </w:p>
          <w:p w:rsidR="0073365F" w:rsidRDefault="00277941">
            <w:pPr>
              <w:spacing w:after="0" w:line="240" w:lineRule="auto"/>
              <w:ind w:right="-709"/>
            </w:pPr>
            <w:r>
              <w:rPr>
                <w:rFonts w:ascii="Times New Roman" w:eastAsia="Times New Roman" w:hAnsi="Times New Roman" w:cs="Times New Roman"/>
              </w:rPr>
              <w:t>lý</w:t>
            </w:r>
          </w:p>
        </w:tc>
      </w:tr>
      <w:tr w:rsidR="0073365F" w:rsidTr="00277941">
        <w:trPr>
          <w:trHeight w:val="1"/>
          <w:jc w:val="center"/>
        </w:trPr>
        <w:tc>
          <w:tcPr>
            <w:tcW w:w="1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3365F" w:rsidRDefault="0073365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3365F" w:rsidRDefault="0073365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3365F" w:rsidRDefault="0073365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3365F" w:rsidRDefault="0073365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3365F" w:rsidRDefault="00277941">
            <w:pPr>
              <w:spacing w:before="60" w:after="60" w:line="240" w:lineRule="auto"/>
              <w:ind w:right="-7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Cao</w:t>
            </w:r>
          </w:p>
          <w:p w:rsidR="0073365F" w:rsidRDefault="00277941">
            <w:pPr>
              <w:spacing w:before="60" w:after="60" w:line="240" w:lineRule="auto"/>
              <w:ind w:right="-709"/>
            </w:pPr>
            <w:r>
              <w:rPr>
                <w:rFonts w:ascii="Times New Roman" w:eastAsia="Times New Roman" w:hAnsi="Times New Roman" w:cs="Times New Roman"/>
              </w:rPr>
              <w:t xml:space="preserve"> đẳng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3365F" w:rsidRDefault="00277941">
            <w:pPr>
              <w:spacing w:before="60" w:after="60" w:line="240" w:lineRule="auto"/>
              <w:ind w:right="-7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Đại</w:t>
            </w:r>
          </w:p>
          <w:p w:rsidR="0073365F" w:rsidRDefault="00277941">
            <w:pPr>
              <w:spacing w:before="60" w:after="60" w:line="240" w:lineRule="auto"/>
              <w:ind w:right="-709"/>
            </w:pPr>
            <w:r>
              <w:rPr>
                <w:rFonts w:ascii="Times New Roman" w:eastAsia="Times New Roman" w:hAnsi="Times New Roman" w:cs="Times New Roman"/>
              </w:rPr>
              <w:t>học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3365F" w:rsidRDefault="00277941">
            <w:pPr>
              <w:spacing w:before="60" w:after="60" w:line="240" w:lineRule="auto"/>
              <w:ind w:right="-7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Thạc </w:t>
            </w:r>
          </w:p>
          <w:p w:rsidR="0073365F" w:rsidRDefault="00277941">
            <w:pPr>
              <w:spacing w:before="60" w:after="60" w:line="240" w:lineRule="auto"/>
              <w:ind w:right="-709"/>
            </w:pPr>
            <w:r>
              <w:rPr>
                <w:rFonts w:ascii="Times New Roman" w:eastAsia="Times New Roman" w:hAnsi="Times New Roman" w:cs="Times New Roman"/>
              </w:rPr>
              <w:t>sĩ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3365F" w:rsidRDefault="00277941">
            <w:pPr>
              <w:spacing w:before="60" w:after="60" w:line="240" w:lineRule="auto"/>
              <w:ind w:right="-7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Tiến </w:t>
            </w:r>
          </w:p>
          <w:p w:rsidR="0073365F" w:rsidRDefault="00277941">
            <w:pPr>
              <w:spacing w:before="60" w:after="60" w:line="240" w:lineRule="auto"/>
              <w:ind w:right="-709"/>
            </w:pPr>
            <w:r>
              <w:rPr>
                <w:rFonts w:ascii="Times New Roman" w:eastAsia="Times New Roman" w:hAnsi="Times New Roman" w:cs="Times New Roman"/>
              </w:rPr>
              <w:t>sĩ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3365F" w:rsidRDefault="00277941">
            <w:pPr>
              <w:spacing w:before="60" w:after="60" w:line="240" w:lineRule="auto"/>
              <w:ind w:right="-7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Trung</w:t>
            </w:r>
          </w:p>
          <w:p w:rsidR="0073365F" w:rsidRDefault="00277941">
            <w:pPr>
              <w:spacing w:before="60" w:after="60" w:line="240" w:lineRule="auto"/>
              <w:ind w:right="-709"/>
            </w:pPr>
            <w:r>
              <w:rPr>
                <w:rFonts w:ascii="Times New Roman" w:eastAsia="Times New Roman" w:hAnsi="Times New Roman" w:cs="Times New Roman"/>
              </w:rPr>
              <w:t xml:space="preserve"> cấp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3365F" w:rsidRDefault="00277941">
            <w:pPr>
              <w:spacing w:before="60" w:after="60" w:line="240" w:lineRule="auto"/>
              <w:ind w:right="-7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Cao </w:t>
            </w:r>
          </w:p>
          <w:p w:rsidR="0073365F" w:rsidRDefault="00277941">
            <w:pPr>
              <w:spacing w:before="60" w:after="60" w:line="240" w:lineRule="auto"/>
              <w:ind w:right="-709"/>
            </w:pPr>
            <w:r>
              <w:rPr>
                <w:rFonts w:ascii="Times New Roman" w:eastAsia="Times New Roman" w:hAnsi="Times New Roman" w:cs="Times New Roman"/>
              </w:rPr>
              <w:t>Cấp</w:t>
            </w:r>
          </w:p>
        </w:tc>
        <w:tc>
          <w:tcPr>
            <w:tcW w:w="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3365F" w:rsidRDefault="0073365F"/>
        </w:tc>
      </w:tr>
      <w:tr w:rsidR="0073365F" w:rsidTr="00277941">
        <w:trPr>
          <w:trHeight w:val="1"/>
          <w:jc w:val="center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3365F" w:rsidRDefault="00277941">
            <w:pPr>
              <w:spacing w:before="60" w:after="60" w:line="240" w:lineRule="auto"/>
              <w:ind w:right="-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2015 – 2016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</w:tr>
      <w:tr w:rsidR="0073365F" w:rsidTr="00277941">
        <w:trPr>
          <w:trHeight w:val="1"/>
          <w:jc w:val="center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365F" w:rsidRDefault="00277941">
            <w:pPr>
              <w:spacing w:before="60" w:after="60" w:line="240" w:lineRule="auto"/>
              <w:ind w:right="-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2016 – 2017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</w:tr>
      <w:tr w:rsidR="0073365F" w:rsidTr="00277941">
        <w:trPr>
          <w:trHeight w:val="1"/>
          <w:jc w:val="center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365F" w:rsidRDefault="00277941">
            <w:pPr>
              <w:spacing w:before="60" w:after="60" w:line="240" w:lineRule="auto"/>
              <w:ind w:right="-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2017 – 2018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</w:tr>
      <w:tr w:rsidR="0073365F" w:rsidTr="00277941">
        <w:trPr>
          <w:trHeight w:val="1"/>
          <w:jc w:val="center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365F" w:rsidRDefault="00277941">
            <w:pPr>
              <w:spacing w:before="60" w:after="60" w:line="240" w:lineRule="auto"/>
              <w:ind w:right="-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2018 – 2019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</w:tr>
    </w:tbl>
    <w:p w:rsidR="0073365F" w:rsidRDefault="00277941">
      <w:pPr>
        <w:tabs>
          <w:tab w:val="left" w:pos="56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26"/>
        </w:rPr>
      </w:pPr>
      <w:r>
        <w:rPr>
          <w:rFonts w:ascii="Times New Roman" w:eastAsia="Times New Roman" w:hAnsi="Times New Roman" w:cs="Times New Roman"/>
          <w:b/>
          <w:i/>
          <w:sz w:val="26"/>
        </w:rPr>
        <w:t>1.5. Thực hiện chế độ chính sách:</w:t>
      </w:r>
    </w:p>
    <w:tbl>
      <w:tblPr>
        <w:tblW w:w="978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1"/>
        <w:gridCol w:w="809"/>
        <w:gridCol w:w="942"/>
        <w:gridCol w:w="808"/>
        <w:gridCol w:w="744"/>
        <w:gridCol w:w="808"/>
        <w:gridCol w:w="982"/>
        <w:gridCol w:w="677"/>
        <w:gridCol w:w="544"/>
        <w:gridCol w:w="691"/>
        <w:gridCol w:w="520"/>
        <w:gridCol w:w="915"/>
      </w:tblGrid>
      <w:tr w:rsidR="0073365F" w:rsidTr="00277941">
        <w:trPr>
          <w:jc w:val="center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3365F" w:rsidRDefault="00277941">
            <w:pPr>
              <w:spacing w:after="0" w:line="240" w:lineRule="auto"/>
              <w:ind w:right="-709"/>
            </w:pPr>
            <w:r>
              <w:rPr>
                <w:rFonts w:ascii="Times New Roman" w:eastAsia="Times New Roman" w:hAnsi="Times New Roman" w:cs="Times New Roman"/>
              </w:rPr>
              <w:t xml:space="preserve">   Năm học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3365F" w:rsidRDefault="00277941">
            <w:pPr>
              <w:spacing w:after="0" w:line="240" w:lineRule="auto"/>
              <w:ind w:right="-70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Nâng </w:t>
            </w:r>
          </w:p>
          <w:p w:rsidR="0073365F" w:rsidRDefault="00277941">
            <w:pPr>
              <w:spacing w:after="0" w:line="240" w:lineRule="auto"/>
              <w:ind w:right="-70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lương </w:t>
            </w:r>
          </w:p>
          <w:p w:rsidR="0073365F" w:rsidRDefault="00277941">
            <w:pPr>
              <w:spacing w:after="0" w:line="240" w:lineRule="auto"/>
              <w:ind w:right="-70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thường </w:t>
            </w:r>
          </w:p>
          <w:p w:rsidR="0073365F" w:rsidRDefault="00277941">
            <w:pPr>
              <w:spacing w:after="0" w:line="240" w:lineRule="auto"/>
              <w:ind w:right="-709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xuyên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3365F" w:rsidRDefault="00277941">
            <w:pPr>
              <w:spacing w:after="0" w:line="240" w:lineRule="auto"/>
              <w:ind w:right="-70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Nâng</w:t>
            </w:r>
          </w:p>
          <w:p w:rsidR="0073365F" w:rsidRDefault="00277941">
            <w:pPr>
              <w:spacing w:after="0" w:line="240" w:lineRule="auto"/>
              <w:ind w:right="-70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lương </w:t>
            </w:r>
          </w:p>
          <w:p w:rsidR="0073365F" w:rsidRDefault="00277941">
            <w:pPr>
              <w:spacing w:after="0" w:line="240" w:lineRule="auto"/>
              <w:ind w:right="-7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trước</w:t>
            </w:r>
          </w:p>
          <w:p w:rsidR="0073365F" w:rsidRDefault="00277941">
            <w:pPr>
              <w:spacing w:after="0" w:line="240" w:lineRule="auto"/>
              <w:ind w:right="-709"/>
            </w:pPr>
            <w:r>
              <w:rPr>
                <w:rFonts w:ascii="Times New Roman" w:eastAsia="Times New Roman" w:hAnsi="Times New Roman" w:cs="Times New Roman"/>
              </w:rPr>
              <w:t xml:space="preserve"> thời hạn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3365F" w:rsidRDefault="00277941">
            <w:pPr>
              <w:spacing w:after="0" w:line="240" w:lineRule="auto"/>
              <w:ind w:right="-7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Phụ cấp </w:t>
            </w:r>
          </w:p>
          <w:p w:rsidR="0073365F" w:rsidRDefault="00277941">
            <w:pPr>
              <w:spacing w:after="0" w:line="240" w:lineRule="auto"/>
              <w:ind w:right="-7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ưu đãi </w:t>
            </w:r>
          </w:p>
          <w:p w:rsidR="0073365F" w:rsidRDefault="00277941">
            <w:pPr>
              <w:spacing w:after="0" w:line="240" w:lineRule="auto"/>
              <w:ind w:right="-709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(244)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3365F" w:rsidRDefault="00277941">
            <w:pPr>
              <w:spacing w:after="0" w:line="240" w:lineRule="auto"/>
              <w:ind w:right="-7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PCUĐ</w:t>
            </w:r>
          </w:p>
          <w:p w:rsidR="0073365F" w:rsidRDefault="00277941">
            <w:pPr>
              <w:spacing w:after="0" w:line="240" w:lineRule="auto"/>
              <w:ind w:right="-709"/>
            </w:pPr>
            <w:r>
              <w:rPr>
                <w:rFonts w:ascii="Times New Roman" w:eastAsia="Times New Roman" w:hAnsi="Times New Roman" w:cs="Times New Roman"/>
              </w:rPr>
              <w:t xml:space="preserve"> Y tế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3365F" w:rsidRDefault="00277941">
            <w:pPr>
              <w:spacing w:after="0" w:line="240" w:lineRule="auto"/>
              <w:ind w:right="-7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Phụ </w:t>
            </w:r>
          </w:p>
          <w:p w:rsidR="0073365F" w:rsidRDefault="00277941">
            <w:pPr>
              <w:spacing w:after="0" w:line="240" w:lineRule="auto"/>
              <w:ind w:right="-7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cấp</w:t>
            </w:r>
          </w:p>
          <w:p w:rsidR="0073365F" w:rsidRDefault="00277941">
            <w:pPr>
              <w:spacing w:after="0" w:line="240" w:lineRule="auto"/>
              <w:ind w:right="-709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TNNG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3365F" w:rsidRDefault="00277941">
            <w:pPr>
              <w:spacing w:after="0" w:line="240" w:lineRule="auto"/>
              <w:ind w:right="-7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Phụ cấp </w:t>
            </w:r>
          </w:p>
          <w:p w:rsidR="0073365F" w:rsidRDefault="00277941">
            <w:pPr>
              <w:spacing w:after="0" w:line="240" w:lineRule="auto"/>
              <w:ind w:right="-7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chức vụ</w:t>
            </w:r>
          </w:p>
          <w:p w:rsidR="0073365F" w:rsidRDefault="00277941">
            <w:pPr>
              <w:spacing w:after="0" w:line="240" w:lineRule="auto"/>
              <w:ind w:right="-7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HT, PHT, </w:t>
            </w:r>
          </w:p>
          <w:p w:rsidR="0073365F" w:rsidRDefault="00277941">
            <w:pPr>
              <w:spacing w:after="0" w:line="240" w:lineRule="auto"/>
              <w:ind w:right="-709"/>
            </w:pPr>
            <w:r>
              <w:rPr>
                <w:rFonts w:ascii="Times New Roman" w:eastAsia="Times New Roman" w:hAnsi="Times New Roman" w:cs="Times New Roman"/>
              </w:rPr>
              <w:t>TT, TP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3365F" w:rsidRDefault="00277941">
            <w:pPr>
              <w:spacing w:after="0" w:line="240" w:lineRule="auto"/>
              <w:ind w:right="-7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PC </w:t>
            </w:r>
          </w:p>
          <w:p w:rsidR="0073365F" w:rsidRDefault="00277941">
            <w:pPr>
              <w:spacing w:after="0" w:line="240" w:lineRule="auto"/>
              <w:ind w:right="-7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người</w:t>
            </w:r>
          </w:p>
          <w:p w:rsidR="0073365F" w:rsidRDefault="00277941">
            <w:pPr>
              <w:spacing w:after="0" w:line="240" w:lineRule="auto"/>
              <w:ind w:right="-7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HD </w:t>
            </w:r>
          </w:p>
          <w:p w:rsidR="0073365F" w:rsidRDefault="00277941">
            <w:pPr>
              <w:spacing w:after="0" w:line="240" w:lineRule="auto"/>
              <w:ind w:right="-709"/>
            </w:pPr>
            <w:r>
              <w:rPr>
                <w:rFonts w:ascii="Times New Roman" w:eastAsia="Times New Roman" w:hAnsi="Times New Roman" w:cs="Times New Roman"/>
              </w:rPr>
              <w:t>tập sự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3365F" w:rsidRDefault="00277941">
            <w:pPr>
              <w:spacing w:after="0" w:line="240" w:lineRule="auto"/>
              <w:ind w:right="-7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PC </w:t>
            </w:r>
          </w:p>
          <w:p w:rsidR="0073365F" w:rsidRDefault="00277941">
            <w:pPr>
              <w:spacing w:after="0" w:line="240" w:lineRule="auto"/>
              <w:ind w:right="-7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kế </w:t>
            </w:r>
          </w:p>
          <w:p w:rsidR="0073365F" w:rsidRDefault="00277941">
            <w:pPr>
              <w:spacing w:after="0" w:line="240" w:lineRule="auto"/>
              <w:ind w:right="-709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toán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3365F" w:rsidRDefault="00277941">
            <w:pPr>
              <w:spacing w:after="0" w:line="240" w:lineRule="auto"/>
              <w:ind w:right="-7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Trả </w:t>
            </w:r>
          </w:p>
          <w:p w:rsidR="0073365F" w:rsidRDefault="00277941">
            <w:pPr>
              <w:spacing w:after="0" w:line="240" w:lineRule="auto"/>
              <w:ind w:right="-7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lương</w:t>
            </w:r>
          </w:p>
          <w:p w:rsidR="0073365F" w:rsidRDefault="00277941">
            <w:pPr>
              <w:spacing w:after="0" w:line="240" w:lineRule="auto"/>
              <w:ind w:right="-7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thêm</w:t>
            </w:r>
          </w:p>
          <w:p w:rsidR="0073365F" w:rsidRDefault="00277941">
            <w:pPr>
              <w:spacing w:after="0" w:line="240" w:lineRule="auto"/>
              <w:ind w:right="-709"/>
            </w:pPr>
            <w:r>
              <w:rPr>
                <w:rFonts w:ascii="Times New Roman" w:eastAsia="Times New Roman" w:hAnsi="Times New Roman" w:cs="Times New Roman"/>
              </w:rPr>
              <w:t xml:space="preserve"> giờ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3365F" w:rsidRDefault="00277941">
            <w:pPr>
              <w:spacing w:after="0" w:line="240" w:lineRule="auto"/>
              <w:ind w:right="-7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Trợ </w:t>
            </w:r>
          </w:p>
          <w:p w:rsidR="0073365F" w:rsidRDefault="00277941">
            <w:pPr>
              <w:spacing w:after="0" w:line="240" w:lineRule="auto"/>
              <w:ind w:right="-7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cấp </w:t>
            </w:r>
          </w:p>
          <w:p w:rsidR="0073365F" w:rsidRDefault="00277941">
            <w:pPr>
              <w:spacing w:after="0" w:line="240" w:lineRule="auto"/>
              <w:ind w:right="-7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thôi </w:t>
            </w:r>
          </w:p>
          <w:p w:rsidR="0073365F" w:rsidRDefault="00277941">
            <w:pPr>
              <w:spacing w:after="0" w:line="240" w:lineRule="auto"/>
              <w:ind w:right="-709"/>
            </w:pPr>
            <w:r>
              <w:rPr>
                <w:rFonts w:ascii="Times New Roman" w:eastAsia="Times New Roman" w:hAnsi="Times New Roman" w:cs="Times New Roman"/>
              </w:rPr>
              <w:t>việc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3365F" w:rsidRDefault="00277941">
            <w:pPr>
              <w:spacing w:after="0" w:line="240" w:lineRule="auto"/>
              <w:ind w:right="-7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Phụ</w:t>
            </w:r>
          </w:p>
          <w:p w:rsidR="0073365F" w:rsidRDefault="00277941">
            <w:pPr>
              <w:spacing w:after="0" w:line="240" w:lineRule="auto"/>
              <w:ind w:right="-7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cấp</w:t>
            </w:r>
          </w:p>
          <w:p w:rsidR="0073365F" w:rsidRDefault="00277941">
            <w:pPr>
              <w:spacing w:after="0" w:line="240" w:lineRule="auto"/>
              <w:ind w:right="-709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khác</w:t>
            </w:r>
          </w:p>
        </w:tc>
      </w:tr>
      <w:tr w:rsidR="0073365F" w:rsidTr="00277941">
        <w:trPr>
          <w:trHeight w:val="1"/>
          <w:jc w:val="center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365F" w:rsidRDefault="00277941">
            <w:pPr>
              <w:spacing w:before="60" w:after="60" w:line="240" w:lineRule="auto"/>
              <w:ind w:right="-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2015 – 2016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</w:tr>
      <w:tr w:rsidR="0073365F" w:rsidTr="00277941">
        <w:trPr>
          <w:trHeight w:val="1"/>
          <w:jc w:val="center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365F" w:rsidRDefault="00277941">
            <w:pPr>
              <w:spacing w:before="60" w:after="60" w:line="240" w:lineRule="auto"/>
              <w:ind w:right="-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2016 – 2017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</w:tr>
      <w:tr w:rsidR="0073365F" w:rsidTr="00277941">
        <w:trPr>
          <w:trHeight w:val="1"/>
          <w:jc w:val="center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365F" w:rsidRDefault="00277941">
            <w:pPr>
              <w:spacing w:before="60" w:after="60" w:line="240" w:lineRule="auto"/>
              <w:ind w:right="-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2017 – 2018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</w:tr>
      <w:tr w:rsidR="0073365F" w:rsidTr="00277941">
        <w:trPr>
          <w:trHeight w:val="1"/>
          <w:jc w:val="center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365F" w:rsidRDefault="00277941">
            <w:pPr>
              <w:spacing w:before="60" w:after="60" w:line="240" w:lineRule="auto"/>
              <w:ind w:right="-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2018 – 2019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</w:tr>
    </w:tbl>
    <w:p w:rsidR="0073365F" w:rsidRDefault="0073365F">
      <w:pPr>
        <w:spacing w:after="0" w:line="240" w:lineRule="auto"/>
        <w:ind w:firstLine="720"/>
        <w:rPr>
          <w:rFonts w:ascii="Helvetica" w:eastAsia="Helvetica" w:hAnsi="Helvetica" w:cs="Helvetica"/>
          <w:color w:val="000000"/>
        </w:rPr>
      </w:pPr>
    </w:p>
    <w:tbl>
      <w:tblPr>
        <w:tblW w:w="971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2"/>
        <w:gridCol w:w="834"/>
        <w:gridCol w:w="885"/>
        <w:gridCol w:w="684"/>
        <w:gridCol w:w="709"/>
        <w:gridCol w:w="709"/>
        <w:gridCol w:w="709"/>
        <w:gridCol w:w="1041"/>
        <w:gridCol w:w="806"/>
        <w:gridCol w:w="709"/>
        <w:gridCol w:w="865"/>
      </w:tblGrid>
      <w:tr w:rsidR="0073365F" w:rsidTr="00277941">
        <w:trPr>
          <w:jc w:val="center"/>
        </w:trPr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3365F" w:rsidRDefault="00277941">
            <w:pPr>
              <w:spacing w:after="0" w:line="240" w:lineRule="auto"/>
              <w:ind w:right="-7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</w:p>
          <w:p w:rsidR="0073365F" w:rsidRDefault="00277941">
            <w:pPr>
              <w:spacing w:after="0" w:line="240" w:lineRule="auto"/>
              <w:ind w:right="-709"/>
            </w:pPr>
            <w:r>
              <w:rPr>
                <w:rFonts w:ascii="Times New Roman" w:eastAsia="Times New Roman" w:hAnsi="Times New Roman" w:cs="Times New Roman"/>
              </w:rPr>
              <w:t>Năm học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3365F" w:rsidRDefault="00277941">
            <w:pPr>
              <w:spacing w:after="0" w:line="240" w:lineRule="auto"/>
              <w:ind w:right="-7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Khen</w:t>
            </w:r>
          </w:p>
          <w:p w:rsidR="0073365F" w:rsidRDefault="00277941">
            <w:pPr>
              <w:spacing w:after="0" w:line="240" w:lineRule="auto"/>
              <w:ind w:right="-7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thưởng</w:t>
            </w:r>
          </w:p>
          <w:p w:rsidR="0073365F" w:rsidRDefault="00277941">
            <w:pPr>
              <w:spacing w:after="0" w:line="240" w:lineRule="auto"/>
              <w:ind w:right="-709"/>
            </w:pPr>
            <w:r>
              <w:rPr>
                <w:rFonts w:ascii="Times New Roman" w:eastAsia="Times New Roman" w:hAnsi="Times New Roman" w:cs="Times New Roman"/>
              </w:rPr>
              <w:t>LĐTT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3365F" w:rsidRDefault="0073365F">
            <w:pPr>
              <w:spacing w:after="0" w:line="240" w:lineRule="auto"/>
              <w:ind w:right="-709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365F" w:rsidRDefault="00277941">
            <w:pPr>
              <w:spacing w:after="0" w:line="240" w:lineRule="auto"/>
              <w:ind w:right="-70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Kỷ</w:t>
            </w:r>
          </w:p>
          <w:p w:rsidR="0073365F" w:rsidRDefault="00277941">
            <w:pPr>
              <w:spacing w:after="0" w:line="240" w:lineRule="auto"/>
              <w:ind w:right="-70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luật</w:t>
            </w:r>
          </w:p>
          <w:p w:rsidR="0073365F" w:rsidRDefault="00277941">
            <w:pPr>
              <w:spacing w:after="0" w:line="240" w:lineRule="auto"/>
              <w:ind w:right="-709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3365F" w:rsidRDefault="00277941" w:rsidP="00277941">
            <w:pPr>
              <w:spacing w:after="0" w:line="240" w:lineRule="auto"/>
              <w:ind w:right="-7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Chuyển từ ngạch sang hạng</w:t>
            </w:r>
          </w:p>
          <w:p w:rsidR="0073365F" w:rsidRDefault="00277941" w:rsidP="00277941">
            <w:pPr>
              <w:spacing w:after="0" w:line="240" w:lineRule="auto"/>
              <w:ind w:right="-709"/>
            </w:pPr>
            <w:r>
              <w:rPr>
                <w:rFonts w:ascii="Times New Roman" w:eastAsia="Times New Roman" w:hAnsi="Times New Roman" w:cs="Times New Roman"/>
              </w:rPr>
              <w:t>chức danh nghề nghiệp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3365F" w:rsidRDefault="00277941" w:rsidP="00277941">
            <w:pPr>
              <w:spacing w:after="0" w:line="240" w:lineRule="auto"/>
              <w:ind w:right="-7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Chưa</w:t>
            </w:r>
          </w:p>
          <w:p w:rsidR="0073365F" w:rsidRDefault="00277941" w:rsidP="00277941">
            <w:pPr>
              <w:spacing w:after="0" w:line="240" w:lineRule="auto"/>
              <w:ind w:right="-7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chuyển</w:t>
            </w:r>
          </w:p>
          <w:p w:rsidR="0073365F" w:rsidRDefault="00277941" w:rsidP="00277941">
            <w:pPr>
              <w:spacing w:after="0" w:line="240" w:lineRule="auto"/>
              <w:ind w:right="-7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hạng</w:t>
            </w:r>
          </w:p>
          <w:p w:rsidR="0073365F" w:rsidRDefault="00277941" w:rsidP="00277941">
            <w:pPr>
              <w:spacing w:after="0" w:line="240" w:lineRule="auto"/>
              <w:ind w:right="-709"/>
            </w:pPr>
            <w:r>
              <w:rPr>
                <w:rFonts w:ascii="Times New Roman" w:eastAsia="Times New Roman" w:hAnsi="Times New Roman" w:cs="Times New Roman"/>
              </w:rPr>
              <w:t>CDNN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3365F" w:rsidRDefault="00277941" w:rsidP="00277941">
            <w:pPr>
              <w:spacing w:after="0" w:line="240" w:lineRule="auto"/>
              <w:ind w:right="-7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Hợp</w:t>
            </w:r>
          </w:p>
          <w:p w:rsidR="0073365F" w:rsidRDefault="00277941" w:rsidP="00277941">
            <w:pPr>
              <w:spacing w:after="0" w:line="240" w:lineRule="auto"/>
              <w:ind w:right="-7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đồng</w:t>
            </w:r>
          </w:p>
          <w:p w:rsidR="0073365F" w:rsidRDefault="00277941" w:rsidP="00277941">
            <w:pPr>
              <w:spacing w:after="0" w:line="240" w:lineRule="auto"/>
              <w:ind w:right="-7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làm</w:t>
            </w:r>
          </w:p>
          <w:p w:rsidR="0073365F" w:rsidRDefault="00277941" w:rsidP="00277941">
            <w:pPr>
              <w:spacing w:after="0" w:line="240" w:lineRule="auto"/>
              <w:ind w:right="-709"/>
            </w:pPr>
            <w:r>
              <w:rPr>
                <w:rFonts w:ascii="Times New Roman" w:eastAsia="Times New Roman" w:hAnsi="Times New Roman" w:cs="Times New Roman"/>
              </w:rPr>
              <w:t>việc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3365F" w:rsidRDefault="00277941" w:rsidP="00277941">
            <w:pPr>
              <w:spacing w:after="0" w:line="240" w:lineRule="auto"/>
              <w:ind w:right="-7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Hợp</w:t>
            </w:r>
          </w:p>
          <w:p w:rsidR="0073365F" w:rsidRDefault="00277941" w:rsidP="00277941">
            <w:pPr>
              <w:spacing w:after="0" w:line="240" w:lineRule="auto"/>
              <w:ind w:right="-7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đồng</w:t>
            </w:r>
          </w:p>
          <w:p w:rsidR="0073365F" w:rsidRDefault="00277941" w:rsidP="00277941">
            <w:pPr>
              <w:spacing w:after="0" w:line="240" w:lineRule="auto"/>
              <w:ind w:right="-709"/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3365F" w:rsidRDefault="00277941" w:rsidP="00277941">
            <w:pPr>
              <w:spacing w:after="0" w:line="240" w:lineRule="auto"/>
              <w:ind w:right="-7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Hợp</w:t>
            </w:r>
          </w:p>
          <w:p w:rsidR="0073365F" w:rsidRDefault="00277941" w:rsidP="00277941">
            <w:pPr>
              <w:spacing w:after="0" w:line="240" w:lineRule="auto"/>
              <w:ind w:right="-7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đồng</w:t>
            </w:r>
          </w:p>
          <w:p w:rsidR="0073365F" w:rsidRDefault="00277941" w:rsidP="00277941">
            <w:pPr>
              <w:spacing w:after="0" w:line="240" w:lineRule="auto"/>
              <w:ind w:right="-709"/>
            </w:pPr>
            <w:r>
              <w:rPr>
                <w:rFonts w:ascii="Times New Roman" w:eastAsia="Times New Roman" w:hAnsi="Times New Roman" w:cs="Times New Roman"/>
              </w:rPr>
              <w:t>trường</w:t>
            </w:r>
          </w:p>
        </w:tc>
      </w:tr>
      <w:tr w:rsidR="0073365F" w:rsidTr="00277941">
        <w:trPr>
          <w:jc w:val="center"/>
        </w:trPr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365F" w:rsidRDefault="0073365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365F" w:rsidRDefault="0073365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73365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365F" w:rsidRDefault="00277941" w:rsidP="00277941">
            <w:pPr>
              <w:spacing w:before="60" w:after="60" w:line="240" w:lineRule="auto"/>
              <w:ind w:right="-7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Hạng</w:t>
            </w:r>
          </w:p>
          <w:p w:rsidR="0073365F" w:rsidRDefault="00277941" w:rsidP="00277941">
            <w:pPr>
              <w:spacing w:before="60" w:after="60" w:line="240" w:lineRule="auto"/>
              <w:ind w:right="-709"/>
            </w:pPr>
            <w:r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365F" w:rsidRDefault="00277941" w:rsidP="00277941">
            <w:pPr>
              <w:spacing w:before="60" w:after="60" w:line="240" w:lineRule="auto"/>
              <w:ind w:right="-7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Hạng</w:t>
            </w:r>
          </w:p>
          <w:p w:rsidR="0073365F" w:rsidRDefault="00277941" w:rsidP="00277941">
            <w:pPr>
              <w:spacing w:before="60" w:after="60" w:line="240" w:lineRule="auto"/>
              <w:ind w:right="-709"/>
            </w:pPr>
            <w:r>
              <w:rPr>
                <w:rFonts w:ascii="Times New Roman" w:eastAsia="Times New Roman" w:hAnsi="Times New Roman" w:cs="Times New Roman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277941" w:rsidP="00277941">
            <w:pPr>
              <w:spacing w:before="60" w:after="60" w:line="240" w:lineRule="auto"/>
              <w:ind w:right="-7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Hạng</w:t>
            </w:r>
          </w:p>
          <w:p w:rsidR="0073365F" w:rsidRDefault="00277941" w:rsidP="00277941">
            <w:pPr>
              <w:spacing w:before="60" w:after="60" w:line="240" w:lineRule="auto"/>
              <w:ind w:right="-709"/>
            </w:pPr>
            <w:r>
              <w:rPr>
                <w:rFonts w:ascii="Times New Roman" w:eastAsia="Times New Roman" w:hAnsi="Times New Roman" w:cs="Times New Roman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277941" w:rsidP="00277941">
            <w:pPr>
              <w:spacing w:before="60" w:after="60" w:line="240" w:lineRule="auto"/>
              <w:ind w:right="-7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Hạng</w:t>
            </w:r>
          </w:p>
          <w:p w:rsidR="0073365F" w:rsidRDefault="00277941" w:rsidP="00277941">
            <w:pPr>
              <w:spacing w:before="60" w:after="60" w:line="240" w:lineRule="auto"/>
              <w:ind w:right="-709"/>
            </w:pPr>
            <w:r>
              <w:rPr>
                <w:rFonts w:ascii="Times New Roman" w:eastAsia="Times New Roman" w:hAnsi="Times New Roman" w:cs="Times New Roman"/>
              </w:rPr>
              <w:t>IV</w:t>
            </w: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73365F" w:rsidP="00277941"/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73365F" w:rsidP="00277941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73365F" w:rsidP="00277941"/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73365F" w:rsidP="00277941"/>
        </w:tc>
      </w:tr>
      <w:tr w:rsidR="0073365F" w:rsidTr="00277941">
        <w:trPr>
          <w:trHeight w:val="523"/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365F" w:rsidRDefault="00277941">
            <w:pPr>
              <w:spacing w:before="60" w:after="60" w:line="240" w:lineRule="auto"/>
              <w:ind w:right="-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2015 – 2016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</w:tr>
      <w:tr w:rsidR="0073365F" w:rsidTr="00277941">
        <w:trPr>
          <w:trHeight w:val="1"/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365F" w:rsidRDefault="00277941">
            <w:pPr>
              <w:spacing w:before="60" w:after="60" w:line="240" w:lineRule="auto"/>
              <w:ind w:right="-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2016 – 2017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</w:tr>
      <w:tr w:rsidR="0073365F" w:rsidTr="00277941">
        <w:trPr>
          <w:trHeight w:val="1"/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365F" w:rsidRDefault="00277941">
            <w:pPr>
              <w:spacing w:before="60" w:after="60" w:line="240" w:lineRule="auto"/>
              <w:ind w:right="-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2017 – 2018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</w:tr>
      <w:tr w:rsidR="0073365F" w:rsidTr="00277941">
        <w:trPr>
          <w:trHeight w:val="1"/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365F" w:rsidRDefault="00277941">
            <w:pPr>
              <w:spacing w:before="60" w:after="60" w:line="240" w:lineRule="auto"/>
              <w:ind w:right="-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2018 – 2019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65F" w:rsidRDefault="0073365F">
            <w:pPr>
              <w:spacing w:before="60" w:after="60" w:line="240" w:lineRule="auto"/>
              <w:ind w:right="-709"/>
              <w:rPr>
                <w:rFonts w:ascii="Calibri" w:eastAsia="Calibri" w:hAnsi="Calibri" w:cs="Calibri"/>
              </w:rPr>
            </w:pPr>
          </w:p>
        </w:tc>
      </w:tr>
    </w:tbl>
    <w:p w:rsidR="0073365F" w:rsidRDefault="0073365F">
      <w:pPr>
        <w:spacing w:after="0" w:line="240" w:lineRule="auto"/>
        <w:ind w:firstLine="720"/>
        <w:rPr>
          <w:rFonts w:ascii="Helvetica" w:eastAsia="Helvetica" w:hAnsi="Helvetica" w:cs="Helvetica"/>
          <w:color w:val="000000"/>
        </w:rPr>
      </w:pPr>
    </w:p>
    <w:p w:rsidR="0073365F" w:rsidRDefault="00277941">
      <w:pPr>
        <w:tabs>
          <w:tab w:val="right" w:leader="dot" w:pos="9356"/>
        </w:tabs>
        <w:spacing w:after="0"/>
        <w:ind w:firstLine="567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2. Nhận xét</w:t>
      </w:r>
    </w:p>
    <w:p w:rsidR="0073365F" w:rsidRDefault="00277941">
      <w:pPr>
        <w:tabs>
          <w:tab w:val="right" w:leader="dot" w:pos="9356"/>
        </w:tabs>
        <w:spacing w:after="0"/>
        <w:ind w:firstLine="567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Ưu điểm:</w:t>
      </w:r>
    </w:p>
    <w:p w:rsidR="0073365F" w:rsidRDefault="00277941">
      <w:pPr>
        <w:tabs>
          <w:tab w:val="left" w:pos="56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ab/>
      </w:r>
    </w:p>
    <w:p w:rsidR="0073365F" w:rsidRDefault="00277941">
      <w:pPr>
        <w:tabs>
          <w:tab w:val="right" w:leader="dot" w:pos="9356"/>
        </w:tabs>
        <w:spacing w:before="120" w:after="120" w:line="240" w:lineRule="auto"/>
        <w:ind w:firstLine="567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Hạn chế:</w:t>
      </w:r>
    </w:p>
    <w:p w:rsidR="0073365F" w:rsidRDefault="0073365F">
      <w:pPr>
        <w:tabs>
          <w:tab w:val="right" w:leader="dot" w:pos="9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</w:rPr>
      </w:pPr>
    </w:p>
    <w:p w:rsidR="0073365F" w:rsidRDefault="0073365F">
      <w:pPr>
        <w:tabs>
          <w:tab w:val="right" w:leader="dot" w:pos="9356"/>
        </w:tabs>
        <w:spacing w:after="0"/>
        <w:ind w:firstLine="567"/>
        <w:rPr>
          <w:rFonts w:ascii="Times New Roman" w:eastAsia="Times New Roman" w:hAnsi="Times New Roman" w:cs="Times New Roman"/>
          <w:sz w:val="2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0"/>
        <w:gridCol w:w="5188"/>
      </w:tblGrid>
      <w:tr w:rsidR="00214A0A" w:rsidTr="00277941">
        <w:trPr>
          <w:trHeight w:val="1"/>
        </w:trPr>
        <w:tc>
          <w:tcPr>
            <w:tcW w:w="4644" w:type="dxa"/>
            <w:shd w:val="clear" w:color="auto" w:fill="auto"/>
            <w:tcMar>
              <w:left w:w="108" w:type="dxa"/>
              <w:right w:w="108" w:type="dxa"/>
            </w:tcMar>
          </w:tcPr>
          <w:p w:rsidR="0073365F" w:rsidRDefault="0073365F">
            <w:pPr>
              <w:spacing w:after="120"/>
              <w:jc w:val="center"/>
            </w:pPr>
          </w:p>
        </w:tc>
        <w:tc>
          <w:tcPr>
            <w:tcW w:w="5529" w:type="dxa"/>
            <w:shd w:val="clear" w:color="auto" w:fill="auto"/>
            <w:tcMar>
              <w:left w:w="108" w:type="dxa"/>
              <w:right w:w="108" w:type="dxa"/>
            </w:tcMar>
          </w:tcPr>
          <w:p w:rsidR="0073365F" w:rsidRDefault="00214A0A" w:rsidP="00214A0A">
            <w:pPr>
              <w:spacing w:after="1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HIỆU TRƯỞNG</w:t>
            </w:r>
          </w:p>
        </w:tc>
      </w:tr>
    </w:tbl>
    <w:p w:rsidR="0073365F" w:rsidRDefault="0073365F">
      <w:pPr>
        <w:spacing w:after="120"/>
        <w:rPr>
          <w:rFonts w:ascii="Times New Roman" w:eastAsia="Times New Roman" w:hAnsi="Times New Roman" w:cs="Times New Roman"/>
          <w:sz w:val="26"/>
        </w:rPr>
      </w:pPr>
      <w:bookmarkStart w:id="0" w:name="_GoBack"/>
      <w:bookmarkEnd w:id="0"/>
    </w:p>
    <w:sectPr w:rsidR="007336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65F"/>
    <w:rsid w:val="00214A0A"/>
    <w:rsid w:val="00277941"/>
    <w:rsid w:val="0073365F"/>
    <w:rsid w:val="00C0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2018-12-10T02:14:00Z</dcterms:created>
  <dcterms:modified xsi:type="dcterms:W3CDTF">2018-12-10T02:16:00Z</dcterms:modified>
</cp:coreProperties>
</file>